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BC7" w:rsidRPr="00A5071A" w:rsidRDefault="007D5585" w:rsidP="00A5071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 xml:space="preserve">Job </w:t>
      </w:r>
      <w:r w:rsidR="00DD6BC7" w:rsidRPr="00A5071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Role</w:t>
      </w:r>
      <w:proofErr w:type="gramStart"/>
      <w:r w:rsidR="00DD6BC7" w:rsidRPr="00A5071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D85C53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="00DD6BC7" w:rsidRPr="00A5071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="006C3507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National </w:t>
      </w:r>
      <w:r w:rsidR="00B57FC9" w:rsidRPr="00A5071A">
        <w:rPr>
          <w:rFonts w:eastAsia="Times New Roman" w:cs="Times New Roman"/>
          <w:sz w:val="24"/>
          <w:szCs w:val="24"/>
          <w:lang w:eastAsia="en-IN"/>
        </w:rPr>
        <w:t xml:space="preserve">Advisor – Legal </w:t>
      </w:r>
    </w:p>
    <w:p w:rsidR="00DD6BC7" w:rsidRPr="00A5071A" w:rsidRDefault="00DD6BC7" w:rsidP="00A5071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DD6BC7" w:rsidRPr="00A5071A" w:rsidRDefault="00DD6BC7" w:rsidP="00A5071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</w:pPr>
      <w:r w:rsidRPr="00A5071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Role Summary:</w:t>
      </w:r>
      <w:r w:rsidR="00D85C53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r w:rsidR="00070E40" w:rsidRPr="00A5071A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To</w:t>
      </w:r>
      <w:r w:rsidR="00120140" w:rsidRPr="00A5071A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 </w:t>
      </w:r>
      <w:r w:rsidR="00DB654A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provide t</w:t>
      </w:r>
      <w:r w:rsidR="00B57FC9" w:rsidRPr="00A5071A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he Bharat Scouts and Guides with legal assistance and advice. The responsibilities of a Legal Advisor include drafting legal documents, structuring solutions for issues, and providing support in legal issues related to</w:t>
      </w:r>
      <w:r w:rsidR="0023428F" w:rsidRPr="00A5071A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 Service matters, Court cases,</w:t>
      </w:r>
      <w:r w:rsidR="00B57FC9" w:rsidRPr="00A5071A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 RTI and Other Issues in conjunction with the APRO of the </w:t>
      </w:r>
      <w:r w:rsidR="00A5071A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organization</w:t>
      </w:r>
      <w:r w:rsidR="00120140" w:rsidRPr="00A5071A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.</w:t>
      </w:r>
      <w:r w:rsidR="00B57FC9" w:rsidRPr="00A5071A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 </w:t>
      </w:r>
    </w:p>
    <w:p w:rsidR="00525CC1" w:rsidRPr="00A5071A" w:rsidRDefault="00525CC1" w:rsidP="00A5071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525CC1" w:rsidRPr="00A5071A" w:rsidRDefault="00DD6BC7" w:rsidP="00A5071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Responsible to</w:t>
      </w:r>
      <w:proofErr w:type="gramStart"/>
      <w:r w:rsidRPr="00A5071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D85C53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Pr="00A5071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="00EE0EA9" w:rsidRPr="00A5071A">
        <w:rPr>
          <w:rFonts w:eastAsia="Times New Roman" w:cs="Times New Roman"/>
          <w:sz w:val="24"/>
          <w:szCs w:val="24"/>
          <w:lang w:eastAsia="en-IN"/>
        </w:rPr>
        <w:t>Chi</w:t>
      </w:r>
      <w:r w:rsidR="00120140" w:rsidRPr="00A5071A">
        <w:rPr>
          <w:rFonts w:eastAsia="Times New Roman" w:cs="Times New Roman"/>
          <w:sz w:val="24"/>
          <w:szCs w:val="24"/>
          <w:lang w:eastAsia="en-IN"/>
        </w:rPr>
        <w:t>ef National Commissioner and Additional</w:t>
      </w:r>
      <w:r w:rsidR="00EE0EA9" w:rsidRPr="00A5071A">
        <w:rPr>
          <w:rFonts w:eastAsia="Times New Roman" w:cs="Times New Roman"/>
          <w:sz w:val="24"/>
          <w:szCs w:val="24"/>
          <w:lang w:eastAsia="en-IN"/>
        </w:rPr>
        <w:t xml:space="preserve"> Chief National Commissioner</w:t>
      </w:r>
      <w:r w:rsidR="00120140" w:rsidRPr="00A5071A">
        <w:rPr>
          <w:rFonts w:eastAsia="Times New Roman" w:cs="Times New Roman"/>
          <w:sz w:val="24"/>
          <w:szCs w:val="24"/>
          <w:lang w:eastAsia="en-IN"/>
        </w:rPr>
        <w:t xml:space="preserve"> </w:t>
      </w:r>
      <w:r w:rsidR="0023428F" w:rsidRPr="00A5071A">
        <w:rPr>
          <w:rFonts w:eastAsia="Times New Roman" w:cs="Times New Roman"/>
          <w:sz w:val="24"/>
          <w:szCs w:val="24"/>
          <w:lang w:eastAsia="en-IN"/>
        </w:rPr>
        <w:t>&amp; Director</w:t>
      </w:r>
    </w:p>
    <w:p w:rsidR="00DD6BC7" w:rsidRPr="00A5071A" w:rsidRDefault="00DD6BC7" w:rsidP="00A5071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> </w:t>
      </w:r>
    </w:p>
    <w:p w:rsidR="00DD6BC7" w:rsidRPr="00A5071A" w:rsidRDefault="00DD6BC7" w:rsidP="00A5071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Role Status</w:t>
      </w:r>
      <w:proofErr w:type="gramStart"/>
      <w:r w:rsidRPr="00A5071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D85C53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Pr="00A5071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Pr="00A5071A">
        <w:rPr>
          <w:rFonts w:eastAsia="Times New Roman" w:cs="Times New Roman"/>
          <w:sz w:val="24"/>
          <w:szCs w:val="24"/>
          <w:lang w:eastAsia="en-IN"/>
        </w:rPr>
        <w:t>Volunteer</w:t>
      </w:r>
    </w:p>
    <w:p w:rsidR="00525CC1" w:rsidRPr="00A5071A" w:rsidRDefault="00525CC1" w:rsidP="00A5071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D85C53" w:rsidRDefault="00DD6BC7" w:rsidP="00A5071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A5071A">
        <w:rPr>
          <w:rFonts w:eastAsia="Times New Roman" w:cs="Times New Roman"/>
          <w:sz w:val="24"/>
          <w:szCs w:val="24"/>
          <w:lang w:eastAsia="en-IN"/>
        </w:rPr>
        <w:t>:</w:t>
      </w:r>
      <w:r w:rsidR="00D85C53">
        <w:rPr>
          <w:rFonts w:eastAsia="Times New Roman" w:cs="Times New Roman"/>
          <w:sz w:val="24"/>
          <w:szCs w:val="24"/>
          <w:lang w:eastAsia="en-IN"/>
        </w:rPr>
        <w:t>-</w:t>
      </w:r>
    </w:p>
    <w:p w:rsidR="002C4EA5" w:rsidRPr="00A5071A" w:rsidRDefault="00DD6BC7" w:rsidP="00A5071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D85C53" w:rsidRDefault="002C4EA5" w:rsidP="00A5071A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 w:hanging="349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>Chief National Commissioner</w:t>
      </w:r>
    </w:p>
    <w:p w:rsidR="002C4EA5" w:rsidRPr="00A5071A" w:rsidRDefault="00D85C53" w:rsidP="00A5071A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 w:hanging="349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>Additional Chief National Commissioner</w:t>
      </w:r>
    </w:p>
    <w:p w:rsidR="00525CC1" w:rsidRPr="00A5071A" w:rsidRDefault="00B57FC9" w:rsidP="00A5071A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 w:hanging="349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135899" w:rsidRPr="00A5071A" w:rsidRDefault="00135899" w:rsidP="00A5071A">
      <w:pPr>
        <w:shd w:val="clear" w:color="auto" w:fill="FFFFFF"/>
        <w:spacing w:after="0" w:line="240" w:lineRule="auto"/>
        <w:ind w:left="1134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D85C53" w:rsidRDefault="00DD6BC7" w:rsidP="00A5071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A5071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 w:rsidR="00D85C53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</w:p>
    <w:p w:rsidR="00DD6BC7" w:rsidRPr="00A5071A" w:rsidRDefault="00DD6BC7" w:rsidP="00A5071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B57FC9" w:rsidRPr="00A5071A" w:rsidRDefault="00B57FC9" w:rsidP="00A5071A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>Should possess excellent analytical, research and writing skills, the ability to make good judgments, and be able to work well within a team. Ultimately, a top-notch Legal Advisor should have strong communication skills, be able to manage a large workload with a tight deadline and remain up-to-date with laws</w:t>
      </w:r>
      <w:r w:rsidR="0023428F" w:rsidRPr="00A5071A">
        <w:rPr>
          <w:rFonts w:eastAsia="Times New Roman" w:cs="Times New Roman"/>
          <w:sz w:val="24"/>
          <w:szCs w:val="24"/>
          <w:lang w:eastAsia="en-IN"/>
        </w:rPr>
        <w:t xml:space="preserve"> and BSG Rules</w:t>
      </w:r>
      <w:r w:rsidRPr="00A5071A">
        <w:rPr>
          <w:rFonts w:eastAsia="Times New Roman" w:cs="Times New Roman"/>
          <w:sz w:val="24"/>
          <w:szCs w:val="24"/>
          <w:lang w:eastAsia="en-IN"/>
        </w:rPr>
        <w:t>.</w:t>
      </w:r>
    </w:p>
    <w:p w:rsidR="00B57FC9" w:rsidRPr="00A5071A" w:rsidRDefault="00B57FC9" w:rsidP="00A5071A">
      <w:pPr>
        <w:pStyle w:val="ListParagraph"/>
        <w:numPr>
          <w:ilvl w:val="0"/>
          <w:numId w:val="9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>Conducting legal analysis and researching legal matters.</w:t>
      </w:r>
    </w:p>
    <w:p w:rsidR="00B57FC9" w:rsidRPr="00A5071A" w:rsidRDefault="00B57FC9" w:rsidP="00A5071A">
      <w:pPr>
        <w:pStyle w:val="ListParagraph"/>
        <w:numPr>
          <w:ilvl w:val="0"/>
          <w:numId w:val="9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>Providing advice on legal matters.</w:t>
      </w:r>
    </w:p>
    <w:p w:rsidR="00B57FC9" w:rsidRPr="00A5071A" w:rsidRDefault="00B57FC9" w:rsidP="00A5071A">
      <w:pPr>
        <w:pStyle w:val="ListParagraph"/>
        <w:numPr>
          <w:ilvl w:val="0"/>
          <w:numId w:val="9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>Drafting legal opinions, memoranda, and briefing documents.</w:t>
      </w:r>
    </w:p>
    <w:p w:rsidR="00B57FC9" w:rsidRPr="00A5071A" w:rsidRDefault="0023428F" w:rsidP="00A5071A">
      <w:pPr>
        <w:pStyle w:val="ListParagraph"/>
        <w:numPr>
          <w:ilvl w:val="0"/>
          <w:numId w:val="9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>Reviewing legal material and keeping eyes on court cases</w:t>
      </w:r>
    </w:p>
    <w:p w:rsidR="00B57FC9" w:rsidRPr="00A5071A" w:rsidRDefault="00B57FC9" w:rsidP="00A5071A">
      <w:pPr>
        <w:pStyle w:val="ListParagraph"/>
        <w:numPr>
          <w:ilvl w:val="0"/>
          <w:numId w:val="9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>Formulating formalities regarding settlements of disputes.</w:t>
      </w:r>
    </w:p>
    <w:p w:rsidR="00B57FC9" w:rsidRPr="00A5071A" w:rsidRDefault="00B57FC9" w:rsidP="00A5071A">
      <w:pPr>
        <w:pStyle w:val="ListParagraph"/>
        <w:numPr>
          <w:ilvl w:val="0"/>
          <w:numId w:val="9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>Monitoring the implementation of the legal clauses</w:t>
      </w:r>
    </w:p>
    <w:p w:rsidR="0023428F" w:rsidRPr="00A5071A" w:rsidRDefault="0023428F" w:rsidP="00A5071A">
      <w:pPr>
        <w:pStyle w:val="ListParagraph"/>
        <w:numPr>
          <w:ilvl w:val="0"/>
          <w:numId w:val="9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>Coordinate with Panel Advocates in regards to the court matters.</w:t>
      </w:r>
    </w:p>
    <w:p w:rsidR="00DA11E1" w:rsidRPr="00A5071A" w:rsidRDefault="00DA11E1" w:rsidP="00A5071A">
      <w:pPr>
        <w:pStyle w:val="ListParagraph"/>
        <w:numPr>
          <w:ilvl w:val="0"/>
          <w:numId w:val="9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 xml:space="preserve">Any other task assigned by </w:t>
      </w:r>
      <w:r w:rsidR="00493AC3" w:rsidRPr="00A5071A">
        <w:rPr>
          <w:rFonts w:eastAsia="Times New Roman" w:cs="Times New Roman"/>
          <w:sz w:val="24"/>
          <w:szCs w:val="24"/>
          <w:lang w:eastAsia="en-IN"/>
        </w:rPr>
        <w:t xml:space="preserve">Chief National </w:t>
      </w:r>
      <w:r w:rsidRPr="00A5071A">
        <w:rPr>
          <w:rFonts w:eastAsia="Times New Roman" w:cs="Times New Roman"/>
          <w:sz w:val="24"/>
          <w:szCs w:val="24"/>
          <w:lang w:eastAsia="en-IN"/>
        </w:rPr>
        <w:t xml:space="preserve">Commissioner </w:t>
      </w:r>
      <w:r w:rsidR="00D1153A">
        <w:rPr>
          <w:rFonts w:eastAsia="Times New Roman" w:cs="Times New Roman"/>
          <w:sz w:val="24"/>
          <w:szCs w:val="24"/>
          <w:lang w:eastAsia="en-IN"/>
        </w:rPr>
        <w:t>and Additional</w:t>
      </w:r>
      <w:bookmarkStart w:id="0" w:name="_GoBack"/>
      <w:bookmarkEnd w:id="0"/>
      <w:r w:rsidR="00493AC3" w:rsidRPr="00A5071A">
        <w:rPr>
          <w:rFonts w:eastAsia="Times New Roman" w:cs="Times New Roman"/>
          <w:sz w:val="24"/>
          <w:szCs w:val="24"/>
          <w:lang w:eastAsia="en-IN"/>
        </w:rPr>
        <w:t xml:space="preserve"> Chief National Commissioner </w:t>
      </w:r>
      <w:r w:rsidRPr="00A5071A">
        <w:rPr>
          <w:rFonts w:eastAsia="Times New Roman" w:cs="Times New Roman"/>
          <w:sz w:val="24"/>
          <w:szCs w:val="24"/>
          <w:lang w:eastAsia="en-IN"/>
        </w:rPr>
        <w:t>from time to time.</w:t>
      </w:r>
    </w:p>
    <w:p w:rsidR="00F124D6" w:rsidRPr="00A5071A" w:rsidRDefault="00F124D6" w:rsidP="00A5071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D85C53" w:rsidRDefault="00D85C53">
      <w:pP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br w:type="page"/>
      </w:r>
    </w:p>
    <w:p w:rsidR="00F124D6" w:rsidRPr="00A5071A" w:rsidRDefault="00F124D6" w:rsidP="00A5071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lastRenderedPageBreak/>
        <w:t>Selection Criteria:</w:t>
      </w:r>
      <w:r w:rsidR="00D85C53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</w:p>
    <w:p w:rsidR="00F124D6" w:rsidRPr="00A5071A" w:rsidRDefault="00F124D6" w:rsidP="00A5071A">
      <w:pPr>
        <w:shd w:val="clear" w:color="auto" w:fill="FFFFFF"/>
        <w:spacing w:before="150" w:after="15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>This person must have:</w:t>
      </w:r>
    </w:p>
    <w:p w:rsidR="00F124D6" w:rsidRPr="00A5071A" w:rsidRDefault="00F124D6" w:rsidP="00A5071A">
      <w:pPr>
        <w:pStyle w:val="ListParagraph"/>
        <w:numPr>
          <w:ilvl w:val="0"/>
          <w:numId w:val="10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 xml:space="preserve">An unequivocal belief in the Aim and Principles, Promise and Law and </w:t>
      </w:r>
      <w:r w:rsidR="0023428F" w:rsidRPr="00A5071A">
        <w:rPr>
          <w:rFonts w:eastAsia="Times New Roman" w:cs="Times New Roman"/>
          <w:sz w:val="24"/>
          <w:szCs w:val="24"/>
          <w:lang w:eastAsia="en-IN"/>
        </w:rPr>
        <w:t>Method</w:t>
      </w:r>
      <w:r w:rsidRPr="00A5071A">
        <w:rPr>
          <w:rFonts w:eastAsia="Times New Roman" w:cs="Times New Roman"/>
          <w:sz w:val="24"/>
          <w:szCs w:val="24"/>
          <w:lang w:eastAsia="en-IN"/>
        </w:rPr>
        <w:t xml:space="preserve"> of the Movement.</w:t>
      </w:r>
    </w:p>
    <w:p w:rsidR="00F124D6" w:rsidRPr="00A5071A" w:rsidRDefault="00F124D6" w:rsidP="00A5071A">
      <w:pPr>
        <w:pStyle w:val="ListParagraph"/>
        <w:numPr>
          <w:ilvl w:val="0"/>
          <w:numId w:val="10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>An ability to work with volunteers and professional staff and to be able to enthuse and motivate people in the achievement of tasks and goals.</w:t>
      </w:r>
    </w:p>
    <w:p w:rsidR="00F124D6" w:rsidRPr="00A5071A" w:rsidRDefault="00F124D6" w:rsidP="00A5071A">
      <w:pPr>
        <w:pStyle w:val="ListParagraph"/>
        <w:numPr>
          <w:ilvl w:val="0"/>
          <w:numId w:val="11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>Well-developed interpersonal and team leadership skills.</w:t>
      </w:r>
    </w:p>
    <w:p w:rsidR="00F124D6" w:rsidRPr="00A5071A" w:rsidRDefault="00F124D6" w:rsidP="00A5071A">
      <w:pPr>
        <w:pStyle w:val="ListParagraph"/>
        <w:numPr>
          <w:ilvl w:val="0"/>
          <w:numId w:val="11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>The willingness and ability to devote considerable time during the day, evenings and weekends to the NSO.</w:t>
      </w:r>
    </w:p>
    <w:p w:rsidR="00F124D6" w:rsidRPr="00A5071A" w:rsidRDefault="00F124D6" w:rsidP="00A5071A">
      <w:pPr>
        <w:pStyle w:val="ListParagraph"/>
        <w:numPr>
          <w:ilvl w:val="0"/>
          <w:numId w:val="11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>A high level of personal motivation/</w:t>
      </w:r>
      <w:r w:rsidR="00A5071A">
        <w:rPr>
          <w:rFonts w:eastAsia="Times New Roman" w:cs="Times New Roman"/>
          <w:sz w:val="24"/>
          <w:szCs w:val="24"/>
          <w:lang w:eastAsia="en-IN"/>
        </w:rPr>
        <w:t>organization</w:t>
      </w:r>
      <w:r w:rsidRPr="00A5071A">
        <w:rPr>
          <w:rFonts w:eastAsia="Times New Roman" w:cs="Times New Roman"/>
          <w:sz w:val="24"/>
          <w:szCs w:val="24"/>
          <w:lang w:eastAsia="en-IN"/>
        </w:rPr>
        <w:t xml:space="preserve"> and the ability to be able to be innovative and creative in achieving desired outcomes.</w:t>
      </w:r>
    </w:p>
    <w:p w:rsidR="00F124D6" w:rsidRPr="00A5071A" w:rsidRDefault="00F124D6" w:rsidP="00A5071A">
      <w:pPr>
        <w:pStyle w:val="ListParagraph"/>
        <w:numPr>
          <w:ilvl w:val="0"/>
          <w:numId w:val="11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>Highly effective written and oral communication skills.</w:t>
      </w:r>
    </w:p>
    <w:p w:rsidR="00F124D6" w:rsidRPr="00A5071A" w:rsidRDefault="00F124D6" w:rsidP="00A5071A">
      <w:pPr>
        <w:pStyle w:val="ListParagraph"/>
        <w:numPr>
          <w:ilvl w:val="0"/>
          <w:numId w:val="11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>Good working knowledge and understanding of the various Youth Programs embraced within Scouting, including their activities, method and purpose.</w:t>
      </w:r>
    </w:p>
    <w:p w:rsidR="00F124D6" w:rsidRPr="00A5071A" w:rsidRDefault="00F124D6" w:rsidP="00A5071A">
      <w:pPr>
        <w:pStyle w:val="ListParagraph"/>
        <w:numPr>
          <w:ilvl w:val="0"/>
          <w:numId w:val="11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A5071A">
        <w:rPr>
          <w:rFonts w:eastAsia="Times New Roman" w:cs="Times New Roman"/>
          <w:sz w:val="24"/>
          <w:szCs w:val="24"/>
          <w:lang w:eastAsia="en-IN"/>
        </w:rPr>
        <w:t>Degree qualified (in a relevant discipline, i.e. Education, Training, HR, Management), with considerable practical experience in adult training and development programs, essential.</w:t>
      </w:r>
    </w:p>
    <w:p w:rsidR="00F124D6" w:rsidRPr="00A5071A" w:rsidRDefault="00F124D6" w:rsidP="00A5071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BA048A" w:rsidRDefault="009249DB" w:rsidP="00A5071A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Work </w:t>
      </w:r>
      <w:r w:rsidR="00F76C02" w:rsidRPr="00A5071A">
        <w:rPr>
          <w:b/>
          <w:sz w:val="24"/>
          <w:szCs w:val="24"/>
        </w:rPr>
        <w:t>Relationship:</w:t>
      </w:r>
      <w:r w:rsidR="00D85C53">
        <w:rPr>
          <w:b/>
          <w:sz w:val="24"/>
          <w:szCs w:val="24"/>
        </w:rPr>
        <w:t>-</w:t>
      </w:r>
    </w:p>
    <w:p w:rsidR="00D85C53" w:rsidRPr="00D85C53" w:rsidRDefault="00D85C53" w:rsidP="00A5071A">
      <w:pPr>
        <w:spacing w:after="0"/>
        <w:jc w:val="both"/>
        <w:rPr>
          <w:b/>
          <w:sz w:val="12"/>
          <w:szCs w:val="12"/>
        </w:rPr>
      </w:pPr>
    </w:p>
    <w:tbl>
      <w:tblPr>
        <w:tblStyle w:val="TableGrid"/>
        <w:tblW w:w="9570" w:type="dxa"/>
        <w:tblLook w:val="04A0" w:firstRow="1" w:lastRow="0" w:firstColumn="1" w:lastColumn="0" w:noHBand="0" w:noVBand="1"/>
      </w:tblPr>
      <w:tblGrid>
        <w:gridCol w:w="5070"/>
        <w:gridCol w:w="4500"/>
      </w:tblGrid>
      <w:tr w:rsidR="00D85C53" w:rsidRPr="00A5071A" w:rsidTr="00D85C53">
        <w:tc>
          <w:tcPr>
            <w:tcW w:w="5070" w:type="dxa"/>
          </w:tcPr>
          <w:p w:rsidR="00D85C53" w:rsidRPr="00A5071A" w:rsidRDefault="00D85C53" w:rsidP="00A5071A">
            <w:pPr>
              <w:jc w:val="both"/>
              <w:rPr>
                <w:sz w:val="24"/>
                <w:szCs w:val="24"/>
              </w:rPr>
            </w:pPr>
            <w:r w:rsidRPr="00A5071A">
              <w:rPr>
                <w:b/>
                <w:sz w:val="24"/>
                <w:szCs w:val="24"/>
              </w:rPr>
              <w:t>Within the organization</w:t>
            </w:r>
          </w:p>
        </w:tc>
        <w:tc>
          <w:tcPr>
            <w:tcW w:w="4500" w:type="dxa"/>
          </w:tcPr>
          <w:p w:rsidR="00D85C53" w:rsidRPr="00A5071A" w:rsidRDefault="00D85C53" w:rsidP="00A5071A">
            <w:pPr>
              <w:jc w:val="both"/>
              <w:rPr>
                <w:sz w:val="24"/>
                <w:szCs w:val="24"/>
              </w:rPr>
            </w:pPr>
            <w:r w:rsidRPr="00A5071A">
              <w:rPr>
                <w:b/>
                <w:sz w:val="24"/>
                <w:szCs w:val="24"/>
              </w:rPr>
              <w:t>Outside the organization</w:t>
            </w:r>
          </w:p>
        </w:tc>
      </w:tr>
      <w:tr w:rsidR="00D85C53" w:rsidRPr="00A5071A" w:rsidTr="00D85C53">
        <w:tc>
          <w:tcPr>
            <w:tcW w:w="5070" w:type="dxa"/>
          </w:tcPr>
          <w:p w:rsidR="00D85C53" w:rsidRPr="009249DB" w:rsidRDefault="00D85C53" w:rsidP="009249DB">
            <w:pPr>
              <w:pStyle w:val="ListParagraph"/>
              <w:numPr>
                <w:ilvl w:val="0"/>
                <w:numId w:val="12"/>
              </w:numPr>
              <w:ind w:left="426"/>
              <w:jc w:val="both"/>
              <w:rPr>
                <w:sz w:val="24"/>
                <w:szCs w:val="24"/>
              </w:rPr>
            </w:pPr>
            <w:r w:rsidRPr="009249DB">
              <w:rPr>
                <w:sz w:val="24"/>
                <w:szCs w:val="24"/>
              </w:rPr>
              <w:t>President</w:t>
            </w:r>
          </w:p>
          <w:p w:rsidR="00D85C53" w:rsidRPr="009249DB" w:rsidRDefault="00D85C53" w:rsidP="009249DB">
            <w:pPr>
              <w:pStyle w:val="ListParagraph"/>
              <w:numPr>
                <w:ilvl w:val="0"/>
                <w:numId w:val="12"/>
              </w:numPr>
              <w:ind w:left="426"/>
              <w:jc w:val="both"/>
              <w:rPr>
                <w:sz w:val="24"/>
                <w:szCs w:val="24"/>
              </w:rPr>
            </w:pPr>
            <w:r w:rsidRPr="009249DB">
              <w:rPr>
                <w:sz w:val="24"/>
                <w:szCs w:val="24"/>
              </w:rPr>
              <w:t>Vice-Presidents</w:t>
            </w:r>
          </w:p>
          <w:p w:rsidR="00D85C53" w:rsidRPr="009249DB" w:rsidRDefault="00D85C53" w:rsidP="009249DB">
            <w:pPr>
              <w:pStyle w:val="ListParagraph"/>
              <w:numPr>
                <w:ilvl w:val="0"/>
                <w:numId w:val="12"/>
              </w:numPr>
              <w:ind w:left="426"/>
              <w:jc w:val="both"/>
              <w:rPr>
                <w:sz w:val="24"/>
                <w:szCs w:val="24"/>
              </w:rPr>
            </w:pPr>
            <w:r w:rsidRPr="009249DB">
              <w:rPr>
                <w:sz w:val="24"/>
                <w:szCs w:val="24"/>
              </w:rPr>
              <w:t>Chief National Commissioner</w:t>
            </w:r>
          </w:p>
          <w:p w:rsidR="00D85C53" w:rsidRPr="009249DB" w:rsidRDefault="00D85C53" w:rsidP="009249DB">
            <w:pPr>
              <w:pStyle w:val="ListParagraph"/>
              <w:numPr>
                <w:ilvl w:val="0"/>
                <w:numId w:val="12"/>
              </w:numPr>
              <w:ind w:left="426"/>
              <w:jc w:val="both"/>
              <w:rPr>
                <w:sz w:val="24"/>
                <w:szCs w:val="24"/>
              </w:rPr>
            </w:pPr>
            <w:r w:rsidRPr="009249DB">
              <w:rPr>
                <w:sz w:val="24"/>
                <w:szCs w:val="24"/>
              </w:rPr>
              <w:t>Additional Chief National Commissioner</w:t>
            </w:r>
          </w:p>
          <w:p w:rsidR="00D85C53" w:rsidRPr="009249DB" w:rsidRDefault="00D85C53" w:rsidP="009249DB">
            <w:pPr>
              <w:pStyle w:val="ListParagraph"/>
              <w:numPr>
                <w:ilvl w:val="0"/>
                <w:numId w:val="12"/>
              </w:numPr>
              <w:ind w:left="426"/>
              <w:jc w:val="both"/>
              <w:rPr>
                <w:sz w:val="24"/>
                <w:szCs w:val="24"/>
              </w:rPr>
            </w:pPr>
            <w:r w:rsidRPr="009249DB">
              <w:rPr>
                <w:sz w:val="24"/>
                <w:szCs w:val="24"/>
              </w:rPr>
              <w:t>Chief Commissioners</w:t>
            </w:r>
          </w:p>
          <w:p w:rsidR="00D85C53" w:rsidRPr="009249DB" w:rsidRDefault="00D85C53" w:rsidP="009249DB">
            <w:pPr>
              <w:pStyle w:val="ListParagraph"/>
              <w:numPr>
                <w:ilvl w:val="0"/>
                <w:numId w:val="12"/>
              </w:numPr>
              <w:ind w:left="426"/>
              <w:jc w:val="both"/>
              <w:rPr>
                <w:sz w:val="24"/>
                <w:szCs w:val="24"/>
              </w:rPr>
            </w:pPr>
            <w:r w:rsidRPr="009249DB">
              <w:rPr>
                <w:sz w:val="24"/>
                <w:szCs w:val="24"/>
              </w:rPr>
              <w:t>National Commissioners</w:t>
            </w:r>
            <w:r w:rsidRPr="009249DB">
              <w:rPr>
                <w:sz w:val="24"/>
                <w:szCs w:val="24"/>
              </w:rPr>
              <w:tab/>
            </w:r>
            <w:r w:rsidRPr="009249DB">
              <w:rPr>
                <w:sz w:val="24"/>
                <w:szCs w:val="24"/>
              </w:rPr>
              <w:tab/>
            </w:r>
            <w:r w:rsidRPr="009249DB">
              <w:rPr>
                <w:sz w:val="24"/>
                <w:szCs w:val="24"/>
              </w:rPr>
              <w:tab/>
            </w:r>
          </w:p>
          <w:p w:rsidR="00D85C53" w:rsidRPr="009249DB" w:rsidRDefault="00D85C53" w:rsidP="009249DB">
            <w:pPr>
              <w:pStyle w:val="ListParagraph"/>
              <w:numPr>
                <w:ilvl w:val="0"/>
                <w:numId w:val="12"/>
              </w:numPr>
              <w:ind w:left="426"/>
              <w:jc w:val="both"/>
              <w:rPr>
                <w:sz w:val="24"/>
                <w:szCs w:val="24"/>
              </w:rPr>
            </w:pPr>
            <w:r w:rsidRPr="009249DB">
              <w:rPr>
                <w:sz w:val="24"/>
                <w:szCs w:val="24"/>
              </w:rPr>
              <w:t>International Commissioners</w:t>
            </w:r>
            <w:r w:rsidRPr="009249DB">
              <w:rPr>
                <w:sz w:val="24"/>
                <w:szCs w:val="24"/>
              </w:rPr>
              <w:tab/>
            </w:r>
            <w:r w:rsidRPr="009249DB">
              <w:rPr>
                <w:sz w:val="24"/>
                <w:szCs w:val="24"/>
              </w:rPr>
              <w:tab/>
            </w:r>
          </w:p>
          <w:p w:rsidR="00D85C53" w:rsidRPr="009249DB" w:rsidRDefault="00D85C53" w:rsidP="009249DB">
            <w:pPr>
              <w:pStyle w:val="ListParagraph"/>
              <w:numPr>
                <w:ilvl w:val="0"/>
                <w:numId w:val="12"/>
              </w:numPr>
              <w:ind w:left="426"/>
              <w:jc w:val="both"/>
              <w:rPr>
                <w:sz w:val="24"/>
                <w:szCs w:val="24"/>
              </w:rPr>
            </w:pPr>
            <w:r w:rsidRPr="009249DB">
              <w:rPr>
                <w:sz w:val="24"/>
                <w:szCs w:val="24"/>
              </w:rPr>
              <w:t>National Treasurer</w:t>
            </w:r>
          </w:p>
          <w:p w:rsidR="00D85C53" w:rsidRPr="009249DB" w:rsidRDefault="00D85C53" w:rsidP="009249DB">
            <w:pPr>
              <w:pStyle w:val="ListParagraph"/>
              <w:numPr>
                <w:ilvl w:val="0"/>
                <w:numId w:val="12"/>
              </w:numPr>
              <w:ind w:left="426"/>
              <w:jc w:val="both"/>
              <w:rPr>
                <w:sz w:val="24"/>
                <w:szCs w:val="24"/>
              </w:rPr>
            </w:pPr>
            <w:r w:rsidRPr="009249DB">
              <w:rPr>
                <w:sz w:val="24"/>
                <w:szCs w:val="24"/>
              </w:rPr>
              <w:t>Director</w:t>
            </w:r>
          </w:p>
          <w:p w:rsidR="00D85C53" w:rsidRPr="009249DB" w:rsidRDefault="00D85C53" w:rsidP="009249DB">
            <w:pPr>
              <w:pStyle w:val="ListParagraph"/>
              <w:numPr>
                <w:ilvl w:val="0"/>
                <w:numId w:val="12"/>
              </w:numPr>
              <w:ind w:left="426"/>
              <w:jc w:val="both"/>
              <w:rPr>
                <w:sz w:val="24"/>
                <w:szCs w:val="24"/>
              </w:rPr>
            </w:pPr>
            <w:r w:rsidRPr="009249DB">
              <w:rPr>
                <w:sz w:val="24"/>
                <w:szCs w:val="24"/>
              </w:rPr>
              <w:t>National Council members</w:t>
            </w:r>
          </w:p>
          <w:p w:rsidR="00D85C53" w:rsidRPr="009249DB" w:rsidRDefault="00D85C53" w:rsidP="009249DB">
            <w:pPr>
              <w:pStyle w:val="ListParagraph"/>
              <w:numPr>
                <w:ilvl w:val="0"/>
                <w:numId w:val="12"/>
              </w:numPr>
              <w:ind w:left="426"/>
              <w:jc w:val="both"/>
              <w:rPr>
                <w:sz w:val="24"/>
                <w:szCs w:val="24"/>
              </w:rPr>
            </w:pPr>
            <w:r w:rsidRPr="009249DB">
              <w:rPr>
                <w:sz w:val="24"/>
                <w:szCs w:val="24"/>
              </w:rPr>
              <w:t>National Headquarters Officials &amp; staff</w:t>
            </w:r>
          </w:p>
          <w:p w:rsidR="00D85C53" w:rsidRPr="009249DB" w:rsidRDefault="00D85C53" w:rsidP="009249DB">
            <w:pPr>
              <w:pStyle w:val="ListParagraph"/>
              <w:numPr>
                <w:ilvl w:val="0"/>
                <w:numId w:val="12"/>
              </w:numPr>
              <w:ind w:left="426"/>
              <w:jc w:val="both"/>
              <w:rPr>
                <w:sz w:val="24"/>
                <w:szCs w:val="24"/>
              </w:rPr>
            </w:pPr>
            <w:r w:rsidRPr="009249DB">
              <w:rPr>
                <w:sz w:val="24"/>
                <w:szCs w:val="24"/>
              </w:rPr>
              <w:t>Committee members</w:t>
            </w:r>
          </w:p>
        </w:tc>
        <w:tc>
          <w:tcPr>
            <w:tcW w:w="4500" w:type="dxa"/>
          </w:tcPr>
          <w:p w:rsidR="00D85C53" w:rsidRPr="009249DB" w:rsidRDefault="00D85C53" w:rsidP="009249DB">
            <w:pPr>
              <w:pStyle w:val="ListParagraph"/>
              <w:numPr>
                <w:ilvl w:val="0"/>
                <w:numId w:val="13"/>
              </w:numPr>
              <w:ind w:left="459"/>
              <w:jc w:val="both"/>
              <w:rPr>
                <w:sz w:val="24"/>
                <w:szCs w:val="24"/>
              </w:rPr>
            </w:pPr>
            <w:r w:rsidRPr="009249DB">
              <w:rPr>
                <w:sz w:val="24"/>
                <w:szCs w:val="24"/>
              </w:rPr>
              <w:t>Govt. Officials of India</w:t>
            </w:r>
          </w:p>
          <w:p w:rsidR="009249DB" w:rsidRPr="009249DB" w:rsidRDefault="009249DB" w:rsidP="009249DB">
            <w:pPr>
              <w:pStyle w:val="ListParagraph"/>
              <w:numPr>
                <w:ilvl w:val="0"/>
                <w:numId w:val="13"/>
              </w:numPr>
              <w:ind w:left="459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Lower and High Court Registrars</w:t>
            </w:r>
          </w:p>
          <w:p w:rsidR="00D85C53" w:rsidRPr="009249DB" w:rsidRDefault="00D85C53" w:rsidP="009249DB">
            <w:pPr>
              <w:pStyle w:val="ListParagraph"/>
              <w:numPr>
                <w:ilvl w:val="0"/>
                <w:numId w:val="13"/>
              </w:numPr>
              <w:ind w:left="459"/>
              <w:jc w:val="both"/>
              <w:rPr>
                <w:b/>
                <w:sz w:val="24"/>
                <w:szCs w:val="24"/>
              </w:rPr>
            </w:pPr>
            <w:r w:rsidRPr="009249DB">
              <w:rPr>
                <w:sz w:val="24"/>
                <w:szCs w:val="24"/>
              </w:rPr>
              <w:t>Media</w:t>
            </w:r>
            <w:r w:rsidRPr="009249DB">
              <w:rPr>
                <w:sz w:val="24"/>
                <w:szCs w:val="24"/>
              </w:rPr>
              <w:tab/>
            </w:r>
            <w:r w:rsidRPr="009249DB">
              <w:rPr>
                <w:b/>
                <w:sz w:val="24"/>
                <w:szCs w:val="24"/>
              </w:rPr>
              <w:tab/>
            </w:r>
            <w:r w:rsidRPr="009249DB">
              <w:rPr>
                <w:b/>
                <w:sz w:val="24"/>
                <w:szCs w:val="24"/>
              </w:rPr>
              <w:tab/>
            </w:r>
            <w:r w:rsidRPr="009249DB">
              <w:rPr>
                <w:b/>
                <w:sz w:val="24"/>
                <w:szCs w:val="24"/>
              </w:rPr>
              <w:tab/>
            </w:r>
          </w:p>
          <w:p w:rsidR="00D85C53" w:rsidRPr="009249DB" w:rsidRDefault="00D85C53" w:rsidP="009249DB">
            <w:pPr>
              <w:pStyle w:val="ListParagraph"/>
              <w:numPr>
                <w:ilvl w:val="0"/>
                <w:numId w:val="13"/>
              </w:numPr>
              <w:ind w:left="459"/>
              <w:jc w:val="both"/>
              <w:rPr>
                <w:b/>
                <w:sz w:val="24"/>
                <w:szCs w:val="24"/>
              </w:rPr>
            </w:pPr>
            <w:r w:rsidRPr="009249DB">
              <w:rPr>
                <w:sz w:val="24"/>
                <w:szCs w:val="24"/>
              </w:rPr>
              <w:t>Newspapers</w:t>
            </w:r>
          </w:p>
          <w:p w:rsidR="00D85C53" w:rsidRPr="00A5071A" w:rsidRDefault="00D85C53" w:rsidP="00A5071A">
            <w:pPr>
              <w:jc w:val="both"/>
              <w:rPr>
                <w:sz w:val="24"/>
                <w:szCs w:val="24"/>
              </w:rPr>
            </w:pPr>
          </w:p>
        </w:tc>
      </w:tr>
    </w:tbl>
    <w:p w:rsidR="00F124D6" w:rsidRPr="00A5071A" w:rsidRDefault="00F124D6" w:rsidP="00A5071A">
      <w:pPr>
        <w:jc w:val="both"/>
        <w:rPr>
          <w:sz w:val="24"/>
          <w:szCs w:val="24"/>
        </w:rPr>
      </w:pPr>
    </w:p>
    <w:p w:rsidR="00120140" w:rsidRPr="00A5071A" w:rsidRDefault="00120140" w:rsidP="00A5071A">
      <w:pPr>
        <w:jc w:val="both"/>
        <w:rPr>
          <w:b/>
          <w:bCs/>
          <w:sz w:val="24"/>
          <w:szCs w:val="24"/>
        </w:rPr>
      </w:pPr>
      <w:r w:rsidRPr="00A5071A">
        <w:rPr>
          <w:b/>
          <w:bCs/>
          <w:sz w:val="24"/>
          <w:szCs w:val="24"/>
        </w:rPr>
        <w:t>NOTE:-</w:t>
      </w:r>
    </w:p>
    <w:p w:rsidR="00120140" w:rsidRPr="00A5071A" w:rsidRDefault="00120140" w:rsidP="00A5071A">
      <w:pPr>
        <w:pStyle w:val="ListParagraph"/>
        <w:numPr>
          <w:ilvl w:val="0"/>
          <w:numId w:val="6"/>
        </w:numPr>
        <w:spacing w:after="200" w:line="276" w:lineRule="auto"/>
        <w:ind w:left="426"/>
        <w:jc w:val="both"/>
        <w:rPr>
          <w:sz w:val="24"/>
          <w:szCs w:val="24"/>
        </w:rPr>
      </w:pPr>
      <w:r w:rsidRPr="00A5071A">
        <w:rPr>
          <w:sz w:val="24"/>
          <w:szCs w:val="24"/>
        </w:rPr>
        <w:t>All the correspondence to be sent through the National Headquarters only.</w:t>
      </w:r>
    </w:p>
    <w:p w:rsidR="00120140" w:rsidRPr="00D85C53" w:rsidRDefault="00120140" w:rsidP="00A5071A">
      <w:pPr>
        <w:pStyle w:val="ListParagraph"/>
        <w:numPr>
          <w:ilvl w:val="0"/>
          <w:numId w:val="6"/>
        </w:numPr>
        <w:spacing w:after="200" w:line="276" w:lineRule="auto"/>
        <w:ind w:left="426"/>
        <w:jc w:val="both"/>
        <w:rPr>
          <w:sz w:val="24"/>
          <w:szCs w:val="24"/>
        </w:rPr>
      </w:pPr>
      <w:r w:rsidRPr="00D85C53">
        <w:rPr>
          <w:sz w:val="24"/>
          <w:szCs w:val="24"/>
        </w:rPr>
        <w:t xml:space="preserve">In case </w:t>
      </w:r>
      <w:r w:rsidR="00D43907">
        <w:rPr>
          <w:sz w:val="24"/>
          <w:szCs w:val="24"/>
        </w:rPr>
        <w:t xml:space="preserve">any </w:t>
      </w:r>
      <w:r w:rsidRPr="00D85C53">
        <w:rPr>
          <w:sz w:val="24"/>
          <w:szCs w:val="24"/>
        </w:rPr>
        <w:t>official correspondence is to be done by the Office Bearers, the matter to be sent to the Director, BS&amp;G who will further do the designing and sent to all concern and keep the office record.</w:t>
      </w:r>
    </w:p>
    <w:sectPr w:rsidR="00120140" w:rsidRPr="00D85C53" w:rsidSect="00DD6BC7">
      <w:headerReference w:type="default" r:id="rId8"/>
      <w:footerReference w:type="default" r:id="rId9"/>
      <w:pgSz w:w="11906" w:h="16838"/>
      <w:pgMar w:top="2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96A" w:rsidRDefault="006E796A" w:rsidP="00DD6BC7">
      <w:pPr>
        <w:spacing w:after="0" w:line="240" w:lineRule="auto"/>
      </w:pPr>
      <w:r>
        <w:separator/>
      </w:r>
    </w:p>
  </w:endnote>
  <w:endnote w:type="continuationSeparator" w:id="0">
    <w:p w:rsidR="006E796A" w:rsidRDefault="006E796A" w:rsidP="00DD6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4D6" w:rsidRPr="00F124D6" w:rsidRDefault="00F124D6">
    <w:pPr>
      <w:pStyle w:val="Footer"/>
      <w:rPr>
        <w:b/>
        <w:bCs/>
        <w:i/>
        <w:iCs/>
        <w:sz w:val="20"/>
        <w:szCs w:val="20"/>
        <w:lang w:val="en-US"/>
      </w:rPr>
    </w:pPr>
    <w:r w:rsidRPr="00912795">
      <w:rPr>
        <w:b/>
        <w:bCs/>
        <w:i/>
        <w:iCs/>
        <w:sz w:val="20"/>
        <w:szCs w:val="20"/>
        <w:lang w:val="en-US"/>
      </w:rPr>
      <w:t>Job Profile –</w:t>
    </w:r>
    <w:r w:rsidR="00B57FC9">
      <w:rPr>
        <w:b/>
        <w:bCs/>
        <w:i/>
        <w:iCs/>
        <w:sz w:val="20"/>
        <w:szCs w:val="20"/>
        <w:lang w:val="en-US"/>
      </w:rPr>
      <w:t xml:space="preserve"> Advisor - </w:t>
    </w:r>
    <w:r w:rsidR="00A7679C">
      <w:rPr>
        <w:b/>
        <w:bCs/>
        <w:i/>
        <w:iCs/>
        <w:sz w:val="20"/>
        <w:szCs w:val="20"/>
        <w:lang w:val="en-US"/>
      </w:rPr>
      <w:t>Legal</w:t>
    </w:r>
    <w:r w:rsidRPr="00912795">
      <w:rPr>
        <w:b/>
        <w:bCs/>
        <w:i/>
        <w:iCs/>
        <w:sz w:val="20"/>
        <w:szCs w:val="20"/>
        <w:lang w:val="en-US"/>
      </w:rPr>
      <w:t>, The Bharat Scouts and Guides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96A" w:rsidRDefault="006E796A" w:rsidP="00DD6BC7">
      <w:pPr>
        <w:spacing w:after="0" w:line="240" w:lineRule="auto"/>
      </w:pPr>
      <w:r>
        <w:separator/>
      </w:r>
    </w:p>
  </w:footnote>
  <w:footnote w:type="continuationSeparator" w:id="0">
    <w:p w:rsidR="006E796A" w:rsidRDefault="006E796A" w:rsidP="00DD6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BC7" w:rsidRDefault="00DD6BC7">
    <w:pPr>
      <w:pStyle w:val="Header"/>
    </w:pPr>
    <w:r>
      <w:rPr>
        <w:noProof/>
        <w:lang w:eastAsia="en-I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-449581</wp:posOffset>
          </wp:positionV>
          <wp:extent cx="7680383" cy="122872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0383" cy="1228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B312D"/>
    <w:multiLevelType w:val="hybridMultilevel"/>
    <w:tmpl w:val="ADD2F4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2796E"/>
    <w:multiLevelType w:val="multilevel"/>
    <w:tmpl w:val="8DF47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CC80EA6"/>
    <w:multiLevelType w:val="hybridMultilevel"/>
    <w:tmpl w:val="374841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F90709"/>
    <w:multiLevelType w:val="multilevel"/>
    <w:tmpl w:val="11D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DB44F6"/>
    <w:multiLevelType w:val="hybridMultilevel"/>
    <w:tmpl w:val="C5665B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6D0B40"/>
    <w:multiLevelType w:val="multilevel"/>
    <w:tmpl w:val="92BEF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111267"/>
    <w:multiLevelType w:val="multilevel"/>
    <w:tmpl w:val="6FB25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AC7004"/>
    <w:multiLevelType w:val="hybridMultilevel"/>
    <w:tmpl w:val="2CEE125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2E5ED6"/>
    <w:multiLevelType w:val="hybridMultilevel"/>
    <w:tmpl w:val="205009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3D4D2A"/>
    <w:multiLevelType w:val="multilevel"/>
    <w:tmpl w:val="F1EA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E72348"/>
    <w:multiLevelType w:val="hybridMultilevel"/>
    <w:tmpl w:val="83805E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6"/>
  </w:num>
  <w:num w:numId="5">
    <w:abstractNumId w:val="1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8"/>
  </w:num>
  <w:num w:numId="9">
    <w:abstractNumId w:val="4"/>
  </w:num>
  <w:num w:numId="10">
    <w:abstractNumId w:val="2"/>
  </w:num>
  <w:num w:numId="11">
    <w:abstractNumId w:val="9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6BC7"/>
    <w:rsid w:val="00064669"/>
    <w:rsid w:val="00070E40"/>
    <w:rsid w:val="000D0E24"/>
    <w:rsid w:val="00120140"/>
    <w:rsid w:val="00135899"/>
    <w:rsid w:val="00181EE1"/>
    <w:rsid w:val="001B67B3"/>
    <w:rsid w:val="00226EFB"/>
    <w:rsid w:val="0023428F"/>
    <w:rsid w:val="0027051C"/>
    <w:rsid w:val="002C0C5A"/>
    <w:rsid w:val="002C4EA5"/>
    <w:rsid w:val="00321392"/>
    <w:rsid w:val="00343F02"/>
    <w:rsid w:val="00421739"/>
    <w:rsid w:val="00493AC3"/>
    <w:rsid w:val="004E3B9B"/>
    <w:rsid w:val="00525CC1"/>
    <w:rsid w:val="005C76A2"/>
    <w:rsid w:val="005D1512"/>
    <w:rsid w:val="00677212"/>
    <w:rsid w:val="006874E5"/>
    <w:rsid w:val="006C3507"/>
    <w:rsid w:val="006E796A"/>
    <w:rsid w:val="006F13DC"/>
    <w:rsid w:val="0070479B"/>
    <w:rsid w:val="00730EAF"/>
    <w:rsid w:val="00765CC1"/>
    <w:rsid w:val="007C7A82"/>
    <w:rsid w:val="007D5585"/>
    <w:rsid w:val="007E1937"/>
    <w:rsid w:val="00804F5B"/>
    <w:rsid w:val="00812CD1"/>
    <w:rsid w:val="009249DB"/>
    <w:rsid w:val="00931D4D"/>
    <w:rsid w:val="00951949"/>
    <w:rsid w:val="00991AFE"/>
    <w:rsid w:val="00A5071A"/>
    <w:rsid w:val="00A7679C"/>
    <w:rsid w:val="00AC593D"/>
    <w:rsid w:val="00AD6BC7"/>
    <w:rsid w:val="00B36CE2"/>
    <w:rsid w:val="00B57FC9"/>
    <w:rsid w:val="00B91CBE"/>
    <w:rsid w:val="00BA048A"/>
    <w:rsid w:val="00BF09A0"/>
    <w:rsid w:val="00BF4909"/>
    <w:rsid w:val="00C07D65"/>
    <w:rsid w:val="00C16DBE"/>
    <w:rsid w:val="00C666DC"/>
    <w:rsid w:val="00CA3DAC"/>
    <w:rsid w:val="00CD4B19"/>
    <w:rsid w:val="00D1153A"/>
    <w:rsid w:val="00D13630"/>
    <w:rsid w:val="00D412A7"/>
    <w:rsid w:val="00D43907"/>
    <w:rsid w:val="00D43A43"/>
    <w:rsid w:val="00D83D51"/>
    <w:rsid w:val="00D85C53"/>
    <w:rsid w:val="00DA11E1"/>
    <w:rsid w:val="00DB654A"/>
    <w:rsid w:val="00DD69CA"/>
    <w:rsid w:val="00DD6BC7"/>
    <w:rsid w:val="00DF3855"/>
    <w:rsid w:val="00E236FB"/>
    <w:rsid w:val="00E939A3"/>
    <w:rsid w:val="00EB2993"/>
    <w:rsid w:val="00EB7034"/>
    <w:rsid w:val="00EE0EA9"/>
    <w:rsid w:val="00EE37D0"/>
    <w:rsid w:val="00F124D6"/>
    <w:rsid w:val="00F216B8"/>
    <w:rsid w:val="00F3031F"/>
    <w:rsid w:val="00F53D52"/>
    <w:rsid w:val="00F722C2"/>
    <w:rsid w:val="00F76C02"/>
    <w:rsid w:val="00FB3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B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6B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6BC7"/>
  </w:style>
  <w:style w:type="paragraph" w:styleId="Footer">
    <w:name w:val="footer"/>
    <w:basedOn w:val="Normal"/>
    <w:link w:val="FooterChar"/>
    <w:uiPriority w:val="99"/>
    <w:unhideWhenUsed/>
    <w:rsid w:val="00DD6B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6BC7"/>
  </w:style>
  <w:style w:type="paragraph" w:styleId="ListParagraph">
    <w:name w:val="List Paragraph"/>
    <w:basedOn w:val="Normal"/>
    <w:uiPriority w:val="34"/>
    <w:qFormat/>
    <w:rsid w:val="002C4EA5"/>
    <w:pPr>
      <w:ind w:left="720"/>
      <w:contextualSpacing/>
    </w:pPr>
  </w:style>
  <w:style w:type="table" w:styleId="TableGrid">
    <w:name w:val="Table Grid"/>
    <w:basedOn w:val="TableNormal"/>
    <w:uiPriority w:val="59"/>
    <w:rsid w:val="00BA048A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9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Sarathraj Elangovan</dc:creator>
  <cp:keywords/>
  <dc:description/>
  <cp:lastModifiedBy>Account 1</cp:lastModifiedBy>
  <cp:revision>35</cp:revision>
  <cp:lastPrinted>2022-09-07T07:18:00Z</cp:lastPrinted>
  <dcterms:created xsi:type="dcterms:W3CDTF">2020-12-14T19:04:00Z</dcterms:created>
  <dcterms:modified xsi:type="dcterms:W3CDTF">2023-06-10T07:35:00Z</dcterms:modified>
</cp:coreProperties>
</file>